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75C1" w14:textId="1A63FEED" w:rsidR="00995E38" w:rsidRDefault="00995E38" w:rsidP="00995E38">
      <w:r>
        <w:rPr>
          <w:noProof/>
        </w:rPr>
        <w:pict w14:anchorId="1E185722">
          <v:roundrect id="Rectangle: Rounded Corners 1" o:spid="_x0000_s1026" style="position:absolute;margin-left:49.2pt;margin-top:-35.4pt;width:328.2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" fillcolor="#60caf3 [1943]" strokecolor="#0a2f40 [1604]" strokeweight="1pt">
            <v:stroke joinstyle="miter"/>
            <v:textbox>
              <w:txbxContent>
                <w:p w14:paraId="582694CA" w14:textId="39BDE454" w:rsidR="00995E38" w:rsidRPr="008C73C1" w:rsidRDefault="00995E38" w:rsidP="00995E38">
                  <w:pPr>
                    <w:jc w:val="center"/>
                    <w:rPr>
                      <w:b/>
                      <w:bCs/>
                      <w:color w:val="595959" w:themeColor="text1" w:themeTint="A6"/>
                    </w:rPr>
                  </w:pPr>
                  <w:r w:rsidRPr="008C73C1">
                    <w:rPr>
                      <w:b/>
                      <w:bCs/>
                      <w:color w:val="595959" w:themeColor="text1" w:themeTint="A6"/>
                    </w:rPr>
                    <w:t xml:space="preserve">Hampton Rangers </w:t>
                  </w:r>
                  <w:r>
                    <w:rPr>
                      <w:b/>
                      <w:bCs/>
                      <w:color w:val="595959" w:themeColor="text1" w:themeTint="A6"/>
                    </w:rPr>
                    <w:t xml:space="preserve">Waiting List </w:t>
                  </w:r>
                </w:p>
                <w:p w14:paraId="5B26FFEB" w14:textId="77777777" w:rsidR="00995E38" w:rsidRPr="008C73C1" w:rsidRDefault="00995E38" w:rsidP="00995E38">
                  <w:pPr>
                    <w:jc w:val="center"/>
                    <w:rPr>
                      <w:b/>
                      <w:bCs/>
                      <w:color w:val="595959" w:themeColor="text1" w:themeTint="A6"/>
                    </w:rPr>
                  </w:pPr>
                  <w:r w:rsidRPr="008C73C1">
                    <w:rPr>
                      <w:b/>
                      <w:bCs/>
                      <w:color w:val="595959" w:themeColor="text1" w:themeTint="A6"/>
                    </w:rPr>
                    <w:t>2024-2025 season</w:t>
                  </w:r>
                </w:p>
              </w:txbxContent>
            </v:textbox>
          </v:roundrect>
        </w:pict>
      </w:r>
    </w:p>
    <w:p w14:paraId="629B3160" w14:textId="77777777" w:rsidR="00995E38" w:rsidRPr="0076564B" w:rsidRDefault="00995E38" w:rsidP="00995E38"/>
    <w:p w14:paraId="76C20C8F" w14:textId="34E3C999" w:rsidR="00995E38" w:rsidRPr="001F0BE2" w:rsidRDefault="00995E38" w:rsidP="00995E38">
      <w:pPr>
        <w:rPr>
          <w:color w:val="0A2F41" w:themeColor="accent1" w:themeShade="80"/>
          <w:sz w:val="18"/>
          <w:szCs w:val="18"/>
        </w:rPr>
      </w:pPr>
      <w:r w:rsidRPr="551E345F">
        <w:rPr>
          <w:color w:val="0A2F41" w:themeColor="accent1" w:themeShade="80"/>
          <w:sz w:val="18"/>
          <w:szCs w:val="18"/>
        </w:rPr>
        <w:t xml:space="preserve">Thank you for </w:t>
      </w:r>
      <w:r>
        <w:rPr>
          <w:color w:val="0A2F41" w:themeColor="accent1" w:themeShade="80"/>
          <w:sz w:val="18"/>
          <w:szCs w:val="18"/>
        </w:rPr>
        <w:t>requesting to join the Hampton Rangers Waiting List. We will contact you if a space becomes available in the team you have selected.</w:t>
      </w:r>
    </w:p>
    <w:p w14:paraId="0D68BE3E" w14:textId="45B125F3" w:rsidR="00995E38" w:rsidRPr="001F0BE2" w:rsidRDefault="00995E38" w:rsidP="00995E38">
      <w:pPr>
        <w:rPr>
          <w:color w:val="0A2F41" w:themeColor="accent1" w:themeShade="80"/>
          <w:sz w:val="18"/>
          <w:szCs w:val="18"/>
        </w:rPr>
      </w:pPr>
      <w:r w:rsidRPr="551E345F">
        <w:rPr>
          <w:b/>
          <w:bCs/>
          <w:color w:val="0A2F41" w:themeColor="accent1" w:themeShade="80"/>
          <w:sz w:val="18"/>
          <w:szCs w:val="18"/>
        </w:rPr>
        <w:t>GDPR-</w:t>
      </w:r>
      <w:r w:rsidRPr="551E345F">
        <w:rPr>
          <w:color w:val="0A2F41" w:themeColor="accent1" w:themeShade="80"/>
          <w:sz w:val="18"/>
          <w:szCs w:val="18"/>
        </w:rPr>
        <w:t xml:space="preserve"> Information provided is stored for the minimum time it is required for. It Is used to </w:t>
      </w:r>
      <w:r>
        <w:rPr>
          <w:color w:val="0A2F41" w:themeColor="accent1" w:themeShade="80"/>
          <w:sz w:val="18"/>
          <w:szCs w:val="18"/>
        </w:rPr>
        <w:t xml:space="preserve">contact you if a space becomes available at the club for your child. Information is destroyed at the end of each season. </w:t>
      </w:r>
      <w:r w:rsidRPr="551E345F">
        <w:rPr>
          <w:color w:val="0A2F41" w:themeColor="accent1" w:themeShade="80"/>
          <w:sz w:val="18"/>
          <w:szCs w:val="18"/>
        </w:rPr>
        <w:t xml:space="preserve">Information </w:t>
      </w:r>
      <w:r w:rsidRPr="551E345F">
        <w:rPr>
          <w:color w:val="0A2F41" w:themeColor="accent1" w:themeShade="80"/>
          <w:sz w:val="18"/>
          <w:szCs w:val="18"/>
        </w:rPr>
        <w:t>may be</w:t>
      </w:r>
      <w:r w:rsidRPr="551E345F">
        <w:rPr>
          <w:color w:val="0A2F41" w:themeColor="accent1" w:themeShade="80"/>
          <w:sz w:val="18"/>
          <w:szCs w:val="18"/>
        </w:rPr>
        <w:t xml:space="preserve"> stored on an electronic device which is password protected and only accessible by Hampton Rangers Club Secretary. </w:t>
      </w:r>
    </w:p>
    <w:p w14:paraId="52B74BE1" w14:textId="77777777" w:rsidR="00995E38" w:rsidRDefault="00995E38" w:rsidP="00995E38">
      <w:pPr>
        <w:rPr>
          <w:color w:val="0A2F4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33"/>
        <w:gridCol w:w="567"/>
        <w:gridCol w:w="1418"/>
        <w:gridCol w:w="1558"/>
      </w:tblGrid>
      <w:tr w:rsidR="00995E38" w14:paraId="47AE1D7F" w14:textId="77777777" w:rsidTr="00547EE8">
        <w:tc>
          <w:tcPr>
            <w:tcW w:w="5807" w:type="dxa"/>
            <w:gridSpan w:val="2"/>
            <w:shd w:val="clear" w:color="auto" w:fill="0F9ED5" w:themeFill="accent4"/>
          </w:tcPr>
          <w:p w14:paraId="5CE6D61F" w14:textId="77777777" w:rsidR="00995E38" w:rsidRPr="0076564B" w:rsidRDefault="00995E38" w:rsidP="00547EE8">
            <w:pPr>
              <w:rPr>
                <w:b/>
                <w:bCs/>
                <w:color w:val="0A2F41" w:themeColor="accent1" w:themeShade="80"/>
                <w:sz w:val="24"/>
                <w:szCs w:val="24"/>
              </w:rPr>
            </w:pPr>
            <w:r w:rsidRPr="551E345F">
              <w:rPr>
                <w:b/>
                <w:bCs/>
                <w:color w:val="0A2F41" w:themeColor="accent1" w:themeShade="80"/>
                <w:sz w:val="24"/>
                <w:szCs w:val="24"/>
              </w:rPr>
              <w:t>CHILDS DETAILS</w:t>
            </w:r>
          </w:p>
        </w:tc>
        <w:tc>
          <w:tcPr>
            <w:tcW w:w="1985" w:type="dxa"/>
            <w:gridSpan w:val="2"/>
            <w:shd w:val="clear" w:color="auto" w:fill="0F9ED5" w:themeFill="accent4"/>
          </w:tcPr>
          <w:p w14:paraId="1EB145DF" w14:textId="77777777" w:rsidR="00995E38" w:rsidRPr="0076564B" w:rsidRDefault="00995E38" w:rsidP="00547EE8">
            <w:pPr>
              <w:rPr>
                <w:b/>
                <w:bCs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0F9ED5" w:themeFill="accent4"/>
          </w:tcPr>
          <w:p w14:paraId="11D230FD" w14:textId="77777777" w:rsidR="00995E38" w:rsidRPr="0076564B" w:rsidRDefault="00995E38" w:rsidP="00547EE8">
            <w:pPr>
              <w:rPr>
                <w:b/>
                <w:bCs/>
                <w:color w:val="0A2F41" w:themeColor="accent1" w:themeShade="80"/>
                <w:sz w:val="24"/>
                <w:szCs w:val="24"/>
              </w:rPr>
            </w:pPr>
          </w:p>
        </w:tc>
      </w:tr>
      <w:tr w:rsidR="00995E38" w14:paraId="157F3E8B" w14:textId="77777777" w:rsidTr="00547EE8">
        <w:tc>
          <w:tcPr>
            <w:tcW w:w="1574" w:type="dxa"/>
          </w:tcPr>
          <w:p w14:paraId="7DAE64D4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  <w:r w:rsidRPr="551E345F">
              <w:rPr>
                <w:b/>
                <w:bCs/>
                <w:color w:val="0A2F41" w:themeColor="accent1" w:themeShade="80"/>
              </w:rPr>
              <w:t>FULL NAME</w:t>
            </w:r>
          </w:p>
        </w:tc>
        <w:tc>
          <w:tcPr>
            <w:tcW w:w="4800" w:type="dxa"/>
            <w:gridSpan w:val="2"/>
          </w:tcPr>
          <w:p w14:paraId="265F1519" w14:textId="77777777" w:rsidR="00995E38" w:rsidRDefault="00995E38" w:rsidP="00547EE8">
            <w:pPr>
              <w:spacing w:line="259" w:lineRule="auto"/>
              <w:rPr>
                <w:b/>
                <w:bCs/>
                <w:color w:val="0A2F41" w:themeColor="accent1" w:themeShade="80"/>
              </w:rPr>
            </w:pPr>
          </w:p>
        </w:tc>
        <w:tc>
          <w:tcPr>
            <w:tcW w:w="1418" w:type="dxa"/>
          </w:tcPr>
          <w:p w14:paraId="28B93221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  <w:r w:rsidRPr="551E345F">
              <w:rPr>
                <w:b/>
                <w:bCs/>
                <w:color w:val="0A2F41" w:themeColor="accent1" w:themeShade="80"/>
              </w:rPr>
              <w:t>Date Of Birth</w:t>
            </w:r>
          </w:p>
        </w:tc>
        <w:tc>
          <w:tcPr>
            <w:tcW w:w="1558" w:type="dxa"/>
          </w:tcPr>
          <w:p w14:paraId="63C4F1DB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</w:p>
        </w:tc>
      </w:tr>
      <w:tr w:rsidR="00995E38" w14:paraId="4C27603A" w14:textId="77777777" w:rsidTr="00547EE8">
        <w:tc>
          <w:tcPr>
            <w:tcW w:w="1574" w:type="dxa"/>
          </w:tcPr>
          <w:p w14:paraId="4D8F281F" w14:textId="77777777" w:rsidR="00995E38" w:rsidRPr="006651E3" w:rsidRDefault="00995E38" w:rsidP="00547EE8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551E345F">
              <w:rPr>
                <w:b/>
                <w:bCs/>
                <w:color w:val="0A2F41" w:themeColor="accent1" w:themeShade="80"/>
                <w:sz w:val="20"/>
                <w:szCs w:val="20"/>
              </w:rPr>
              <w:t>CHILDS ADDRESS</w:t>
            </w:r>
          </w:p>
          <w:p w14:paraId="08030DFF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  <w:r w:rsidRPr="551E345F">
              <w:rPr>
                <w:b/>
                <w:bCs/>
                <w:color w:val="0A2F41" w:themeColor="accent1" w:themeShade="80"/>
                <w:sz w:val="20"/>
                <w:szCs w:val="20"/>
              </w:rPr>
              <w:t>INCLUDING POST CODE</w:t>
            </w:r>
          </w:p>
        </w:tc>
        <w:tc>
          <w:tcPr>
            <w:tcW w:w="7776" w:type="dxa"/>
            <w:gridSpan w:val="4"/>
          </w:tcPr>
          <w:p w14:paraId="783CB637" w14:textId="77777777" w:rsidR="00995E38" w:rsidRDefault="00995E38" w:rsidP="00547EE8">
            <w:pPr>
              <w:spacing w:line="259" w:lineRule="auto"/>
              <w:rPr>
                <w:color w:val="0A2F41" w:themeColor="accent1" w:themeShade="80"/>
              </w:rPr>
            </w:pPr>
          </w:p>
        </w:tc>
      </w:tr>
      <w:tr w:rsidR="00995E38" w14:paraId="32E149EC" w14:textId="77777777" w:rsidTr="00547EE8">
        <w:tc>
          <w:tcPr>
            <w:tcW w:w="5807" w:type="dxa"/>
            <w:gridSpan w:val="2"/>
            <w:shd w:val="clear" w:color="auto" w:fill="0F9ED5" w:themeFill="accent4"/>
          </w:tcPr>
          <w:p w14:paraId="2D807844" w14:textId="77777777" w:rsidR="00995E38" w:rsidRPr="0076564B" w:rsidRDefault="00995E38" w:rsidP="00547EE8">
            <w:pPr>
              <w:rPr>
                <w:b/>
                <w:bCs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0F9ED5" w:themeFill="accent4"/>
          </w:tcPr>
          <w:p w14:paraId="34928BFD" w14:textId="77777777" w:rsidR="00995E38" w:rsidRPr="0076564B" w:rsidRDefault="00995E38" w:rsidP="00547EE8">
            <w:pPr>
              <w:rPr>
                <w:b/>
                <w:bCs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0F9ED5" w:themeFill="accent4"/>
          </w:tcPr>
          <w:p w14:paraId="75114718" w14:textId="77777777" w:rsidR="00995E38" w:rsidRPr="0076564B" w:rsidRDefault="00995E38" w:rsidP="00547EE8">
            <w:pPr>
              <w:rPr>
                <w:b/>
                <w:bCs/>
                <w:color w:val="0A2F41" w:themeColor="accent1" w:themeShade="80"/>
                <w:sz w:val="24"/>
                <w:szCs w:val="24"/>
              </w:rPr>
            </w:pPr>
          </w:p>
        </w:tc>
      </w:tr>
      <w:tr w:rsidR="00995E38" w14:paraId="7106E953" w14:textId="77777777" w:rsidTr="00547EE8">
        <w:tc>
          <w:tcPr>
            <w:tcW w:w="1574" w:type="dxa"/>
          </w:tcPr>
          <w:p w14:paraId="07DDB349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  <w:r w:rsidRPr="094BC37A">
              <w:rPr>
                <w:b/>
                <w:bCs/>
                <w:color w:val="0A2F41" w:themeColor="accent1" w:themeShade="80"/>
              </w:rPr>
              <w:t>Parents Name</w:t>
            </w:r>
          </w:p>
        </w:tc>
        <w:tc>
          <w:tcPr>
            <w:tcW w:w="4233" w:type="dxa"/>
          </w:tcPr>
          <w:p w14:paraId="5F33B51C" w14:textId="77777777" w:rsidR="00995E38" w:rsidRDefault="00995E38" w:rsidP="00547EE8">
            <w:pPr>
              <w:spacing w:line="259" w:lineRule="auto"/>
              <w:rPr>
                <w:color w:val="0A2F41" w:themeColor="accent1" w:themeShade="80"/>
              </w:rPr>
            </w:pPr>
          </w:p>
        </w:tc>
        <w:tc>
          <w:tcPr>
            <w:tcW w:w="3543" w:type="dxa"/>
            <w:gridSpan w:val="3"/>
          </w:tcPr>
          <w:p w14:paraId="5DB7D8D9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</w:p>
        </w:tc>
      </w:tr>
      <w:tr w:rsidR="00995E38" w14:paraId="5380A9E4" w14:textId="77777777" w:rsidTr="00547EE8">
        <w:tc>
          <w:tcPr>
            <w:tcW w:w="1574" w:type="dxa"/>
          </w:tcPr>
          <w:p w14:paraId="313215F5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  <w:r w:rsidRPr="551E345F">
              <w:rPr>
                <w:b/>
                <w:bCs/>
                <w:color w:val="0A2F41" w:themeColor="accent1" w:themeShade="80"/>
              </w:rPr>
              <w:t>Parents Email</w:t>
            </w:r>
          </w:p>
        </w:tc>
        <w:tc>
          <w:tcPr>
            <w:tcW w:w="4233" w:type="dxa"/>
          </w:tcPr>
          <w:p w14:paraId="698114C5" w14:textId="77777777" w:rsidR="00995E38" w:rsidRPr="00150BDC" w:rsidRDefault="00995E38" w:rsidP="00547EE8">
            <w:pPr>
              <w:rPr>
                <w:color w:val="0A2F41" w:themeColor="accent1" w:themeShade="80"/>
              </w:rPr>
            </w:pPr>
          </w:p>
        </w:tc>
        <w:tc>
          <w:tcPr>
            <w:tcW w:w="3543" w:type="dxa"/>
            <w:gridSpan w:val="3"/>
          </w:tcPr>
          <w:p w14:paraId="1806AF52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</w:p>
        </w:tc>
      </w:tr>
      <w:tr w:rsidR="00995E38" w14:paraId="2028D5F6" w14:textId="77777777" w:rsidTr="00547EE8">
        <w:tc>
          <w:tcPr>
            <w:tcW w:w="1574" w:type="dxa"/>
          </w:tcPr>
          <w:p w14:paraId="0A026626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  <w:r w:rsidRPr="551E345F">
              <w:rPr>
                <w:b/>
                <w:bCs/>
                <w:color w:val="0A2F41" w:themeColor="accent1" w:themeShade="80"/>
              </w:rPr>
              <w:t>Parents contact number</w:t>
            </w:r>
          </w:p>
        </w:tc>
        <w:tc>
          <w:tcPr>
            <w:tcW w:w="4233" w:type="dxa"/>
          </w:tcPr>
          <w:p w14:paraId="19157CE0" w14:textId="77777777" w:rsidR="00995E38" w:rsidRPr="0015215E" w:rsidRDefault="00995E38" w:rsidP="00547EE8">
            <w:pPr>
              <w:rPr>
                <w:color w:val="0A2F41" w:themeColor="accent1" w:themeShade="80"/>
              </w:rPr>
            </w:pPr>
          </w:p>
          <w:p w14:paraId="68645246" w14:textId="77777777" w:rsidR="00995E38" w:rsidRDefault="00995E38" w:rsidP="00547EE8">
            <w:pPr>
              <w:rPr>
                <w:b/>
                <w:bCs/>
                <w:color w:val="0A2F41" w:themeColor="accent1" w:themeShade="80"/>
              </w:rPr>
            </w:pPr>
          </w:p>
        </w:tc>
        <w:tc>
          <w:tcPr>
            <w:tcW w:w="3543" w:type="dxa"/>
            <w:gridSpan w:val="3"/>
          </w:tcPr>
          <w:p w14:paraId="6BB52A68" w14:textId="77777777" w:rsidR="00995E38" w:rsidRDefault="00995E38" w:rsidP="00547EE8">
            <w:pPr>
              <w:spacing w:line="259" w:lineRule="auto"/>
              <w:rPr>
                <w:b/>
                <w:bCs/>
                <w:color w:val="0A2F41" w:themeColor="accent1" w:themeShade="80"/>
              </w:rPr>
            </w:pPr>
          </w:p>
        </w:tc>
      </w:tr>
    </w:tbl>
    <w:p w14:paraId="3B7515EB" w14:textId="77777777" w:rsidR="00995E38" w:rsidRDefault="00995E38" w:rsidP="00995E38">
      <w:pPr>
        <w:rPr>
          <w:b/>
          <w:bCs/>
          <w:color w:val="0A2F4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8"/>
        <w:gridCol w:w="4788"/>
      </w:tblGrid>
      <w:tr w:rsidR="00995E38" w14:paraId="2CE9D3CE" w14:textId="77777777" w:rsidTr="00C84EFE">
        <w:trPr>
          <w:trHeight w:val="826"/>
        </w:trPr>
        <w:tc>
          <w:tcPr>
            <w:tcW w:w="4788" w:type="dxa"/>
            <w:gridSpan w:val="2"/>
          </w:tcPr>
          <w:p w14:paraId="62905609" w14:textId="0304FA95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 xml:space="preserve">Previous playing experience </w:t>
            </w:r>
          </w:p>
        </w:tc>
        <w:tc>
          <w:tcPr>
            <w:tcW w:w="4788" w:type="dxa"/>
          </w:tcPr>
          <w:p w14:paraId="3F119884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3916655B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1928B90C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70ED0F7C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56419479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</w:tc>
      </w:tr>
      <w:tr w:rsidR="00995E38" w14:paraId="4F245E38" w14:textId="77777777" w:rsidTr="003E12CB">
        <w:trPr>
          <w:trHeight w:val="1105"/>
        </w:trPr>
        <w:tc>
          <w:tcPr>
            <w:tcW w:w="4788" w:type="dxa"/>
            <w:gridSpan w:val="2"/>
          </w:tcPr>
          <w:p w14:paraId="06A6379D" w14:textId="51780CAB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Teams previously played for (if any)</w:t>
            </w:r>
          </w:p>
        </w:tc>
        <w:tc>
          <w:tcPr>
            <w:tcW w:w="4788" w:type="dxa"/>
          </w:tcPr>
          <w:p w14:paraId="31B02FBE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</w:tc>
      </w:tr>
      <w:tr w:rsidR="00995E38" w14:paraId="55AF6A17" w14:textId="77777777" w:rsidTr="00995E38">
        <w:tc>
          <w:tcPr>
            <w:tcW w:w="4788" w:type="dxa"/>
            <w:gridSpan w:val="2"/>
          </w:tcPr>
          <w:p w14:paraId="620444E5" w14:textId="2DFB5946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Preferred position</w:t>
            </w:r>
          </w:p>
        </w:tc>
        <w:tc>
          <w:tcPr>
            <w:tcW w:w="4788" w:type="dxa"/>
          </w:tcPr>
          <w:p w14:paraId="58D3F01D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</w:tc>
      </w:tr>
      <w:tr w:rsidR="00995E38" w14:paraId="103670C5" w14:textId="77777777" w:rsidTr="00995E38">
        <w:tc>
          <w:tcPr>
            <w:tcW w:w="2660" w:type="dxa"/>
          </w:tcPr>
          <w:p w14:paraId="39AADEFE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Please use this space to</w:t>
            </w:r>
          </w:p>
          <w:p w14:paraId="19F2FEDE" w14:textId="379798A1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ask any questions</w:t>
            </w:r>
          </w:p>
          <w:p w14:paraId="62E62FCB" w14:textId="4DC72A3A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 xml:space="preserve">you may have </w:t>
            </w:r>
          </w:p>
        </w:tc>
        <w:tc>
          <w:tcPr>
            <w:tcW w:w="6916" w:type="dxa"/>
            <w:gridSpan w:val="2"/>
          </w:tcPr>
          <w:p w14:paraId="4CF9CBE0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2D57E2BA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196FABE9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100DEE47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5DA632CF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0676D6A7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080B7382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4FE6DCAC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05BDF040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  <w:p w14:paraId="33C463D3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</w:tc>
      </w:tr>
      <w:tr w:rsidR="00995E38" w14:paraId="6E10260F" w14:textId="77777777" w:rsidTr="00995E38">
        <w:tc>
          <w:tcPr>
            <w:tcW w:w="4788" w:type="dxa"/>
            <w:gridSpan w:val="2"/>
          </w:tcPr>
          <w:p w14:paraId="33432C82" w14:textId="21566BBF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Are you interested in volunteering or running a team</w:t>
            </w:r>
          </w:p>
        </w:tc>
        <w:tc>
          <w:tcPr>
            <w:tcW w:w="4788" w:type="dxa"/>
          </w:tcPr>
          <w:p w14:paraId="330F53D7" w14:textId="77777777" w:rsidR="00995E38" w:rsidRDefault="00995E38" w:rsidP="00995E38">
            <w:pPr>
              <w:rPr>
                <w:b/>
                <w:bCs/>
                <w:color w:val="0A2F41" w:themeColor="accent1" w:themeShade="80"/>
              </w:rPr>
            </w:pPr>
          </w:p>
        </w:tc>
      </w:tr>
    </w:tbl>
    <w:p w14:paraId="504E432F" w14:textId="77777777" w:rsidR="00995E38" w:rsidRDefault="00995E38" w:rsidP="00995E38">
      <w:pPr>
        <w:rPr>
          <w:b/>
          <w:bCs/>
          <w:color w:val="0A2F41" w:themeColor="accent1" w:themeShade="80"/>
        </w:rPr>
      </w:pPr>
    </w:p>
    <w:p w14:paraId="15D69DAF" w14:textId="77777777" w:rsidR="00995E38" w:rsidRPr="0076564B" w:rsidRDefault="00995E38" w:rsidP="00995E38">
      <w:pPr>
        <w:rPr>
          <w:b/>
          <w:bCs/>
          <w:color w:val="0A2F41" w:themeColor="accent1" w:themeShade="80"/>
        </w:rPr>
      </w:pPr>
    </w:p>
    <w:p w14:paraId="641E9426" w14:textId="77777777" w:rsidR="009119B4" w:rsidRDefault="009119B4"/>
    <w:sectPr w:rsidR="009119B4" w:rsidSect="00995E38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4BC37A" w14:paraId="49082285" w14:textId="77777777" w:rsidTr="094BC37A">
      <w:trPr>
        <w:trHeight w:val="300"/>
      </w:trPr>
      <w:tc>
        <w:tcPr>
          <w:tcW w:w="3120" w:type="dxa"/>
        </w:tcPr>
        <w:p w14:paraId="1944BC60" w14:textId="77777777" w:rsidR="00995E38" w:rsidRDefault="00995E38" w:rsidP="094BC37A">
          <w:pPr>
            <w:pStyle w:val="Header"/>
            <w:ind w:left="-115"/>
          </w:pPr>
        </w:p>
      </w:tc>
      <w:tc>
        <w:tcPr>
          <w:tcW w:w="3120" w:type="dxa"/>
        </w:tcPr>
        <w:p w14:paraId="7CFB78FA" w14:textId="77777777" w:rsidR="00995E38" w:rsidRDefault="00995E38" w:rsidP="094BC37A">
          <w:pPr>
            <w:pStyle w:val="Header"/>
            <w:jc w:val="center"/>
          </w:pPr>
        </w:p>
      </w:tc>
      <w:tc>
        <w:tcPr>
          <w:tcW w:w="3120" w:type="dxa"/>
        </w:tcPr>
        <w:p w14:paraId="565D014F" w14:textId="77777777" w:rsidR="00995E38" w:rsidRDefault="00995E38" w:rsidP="094BC37A">
          <w:pPr>
            <w:pStyle w:val="Header"/>
            <w:ind w:right="-115"/>
            <w:jc w:val="right"/>
          </w:pPr>
        </w:p>
      </w:tc>
    </w:tr>
  </w:tbl>
  <w:p w14:paraId="58211498" w14:textId="77777777" w:rsidR="00995E38" w:rsidRDefault="00995E38" w:rsidP="094BC3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0F18" w14:textId="77777777" w:rsidR="00995E38" w:rsidRDefault="00995E3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E38"/>
    <w:rsid w:val="00202655"/>
    <w:rsid w:val="003F1546"/>
    <w:rsid w:val="009119B4"/>
    <w:rsid w:val="009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75BD9B"/>
  <w15:chartTrackingRefBased/>
  <w15:docId w15:val="{D9598F4E-DD19-4794-9FA6-ACF9CBFD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38"/>
    <w:pPr>
      <w:spacing w:after="0" w:line="240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E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E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E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E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E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5E38"/>
    <w:rPr>
      <w:color w:val="0A2F41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E38"/>
  </w:style>
  <w:style w:type="character" w:customStyle="1" w:styleId="HeaderChar">
    <w:name w:val="Header Char"/>
    <w:basedOn w:val="DefaultParagraphFont"/>
    <w:link w:val="Header"/>
    <w:uiPriority w:val="99"/>
    <w:rsid w:val="00995E38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E38"/>
  </w:style>
  <w:style w:type="character" w:customStyle="1" w:styleId="FooterChar">
    <w:name w:val="Footer Char"/>
    <w:basedOn w:val="DefaultParagraphFont"/>
    <w:link w:val="Footer"/>
    <w:uiPriority w:val="99"/>
    <w:rsid w:val="00995E38"/>
    <w:rPr>
      <w:kern w:val="0"/>
      <w:lang w:val="en-US"/>
    </w:rPr>
  </w:style>
  <w:style w:type="table" w:styleId="TableGrid">
    <w:name w:val="Table Grid"/>
    <w:basedOn w:val="TableNormal"/>
    <w:uiPriority w:val="39"/>
    <w:rsid w:val="00995E38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 cowell</dc:creator>
  <cp:keywords/>
  <dc:description/>
  <cp:lastModifiedBy>hayleigh cowell</cp:lastModifiedBy>
  <cp:revision>1</cp:revision>
  <dcterms:created xsi:type="dcterms:W3CDTF">2024-08-22T16:02:00Z</dcterms:created>
  <dcterms:modified xsi:type="dcterms:W3CDTF">2024-08-22T16:11:00Z</dcterms:modified>
</cp:coreProperties>
</file>